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27" w:rsidRDefault="006A2027" w:rsidP="006A2027">
      <w:pPr>
        <w:pStyle w:val="Heading1"/>
      </w:pPr>
      <w:r>
        <w:t>LESSON PLAN</w:t>
      </w:r>
      <w:bookmarkStart w:id="0" w:name="_GoBack"/>
      <w:bookmarkEnd w:id="0"/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Visual Arts and Math Infused Lesson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Author: Maria Grade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Enduring Understanding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Repeating lines and elements radiating from a central point based on a circle can create radial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symmetry in art.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Lesson Description </w:t>
      </w:r>
      <w:r>
        <w:rPr>
          <w:rFonts w:ascii="Times New Roman" w:hAnsi="Times New Roman" w:cs="Times New Roman"/>
          <w:color w:val="000000"/>
          <w:sz w:val="16"/>
          <w:szCs w:val="16"/>
        </w:rPr>
        <w:t>(Use for family communication and displaying student art)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 this visual arts and math lesson, students analyze radial symmetry in nature and artwork. They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create a radial symmetry design and emboss it on a copper circle.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Learning Targets and Assessment Criteria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Recognizes and creates designs with radial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Draws approximate repeating shapes, lines, or dots using identical techniques that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originate and repeat from a center point (circumcenter).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Includes a wide variety of embossed design techniques.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Uses both the front and back of the metal circle and applies raised and indented shapes,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lines, and dots.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Maintains craftsmanship towards the design as a whole.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Handles materials gently and uses tools without damaging the copper by folding,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creasing, puncturing, or flattening the surface.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Demonstrates perseverance.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Persists in adapting ideas to work through challenges to complete the repoussé that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shows radial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Vocabulary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Infused: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Balance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Central Point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Repetition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Rotation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Math: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Reflection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Transformation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Translation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Craftsmanship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Emboss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Indent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Relief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Repoussé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Repoussage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Stylus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Museum Artworks or Performance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Seattle, WA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Seattle Art Museum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Tacoma, WA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Children’s Museum of Tacoma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Tacoma Art Museum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Materials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Images of plants, animals, or objects that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show radial symmetry; chart paper or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whiteboard and markers; Copper 36 gauge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cut into 6” circles; Steel stylus tools; Fun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Foam sheets; Rulers; Template; Copper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tape for edges (optional); Contemplative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music; Class Assessment Worksheet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continued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Learning Standards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WA Arts Learning Standards in Visual Arts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the full description of each standard, see: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432FF"/>
          <w:sz w:val="19"/>
          <w:szCs w:val="19"/>
        </w:rPr>
      </w:pPr>
      <w:r>
        <w:rPr>
          <w:rFonts w:ascii="Times New Roman" w:hAnsi="Times New Roman" w:cs="Times New Roman"/>
          <w:color w:val="0432FF"/>
          <w:sz w:val="19"/>
          <w:szCs w:val="19"/>
        </w:rPr>
        <w:t>http://www.k12.wa.us/Arts/Standards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Creating (Concepts: Line, Shape, Form,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Space, Balance, Repetition,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Technique: Repousse)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 Generate and conceptualize artistic ideas and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work.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 Organize and develop artistic ideas and work.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 Refine and complete artistic work.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Performing/Presenting/Producing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 Select, analyze, and interpret artistic work for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presentation.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 Develop and refine artistic techniques and work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for presentation.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 Convey meaning through the presentation of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artistic work.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Responding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 Perceive and analyze artistic work.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8. Interpret intent and meaning in artistic work.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9. Apply criteria to evaluate artistic work.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Connecting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11. Relate artistic ideas and works with societal,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cultural, and historical context to deepen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understanding.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continued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ARTS INFUSION – Visual Arts: </w:t>
      </w:r>
      <w:r>
        <w:rPr>
          <w:rFonts w:ascii="Times New Roman" w:hAnsi="Times New Roman" w:cs="Times New Roman"/>
          <w:color w:val="000000"/>
          <w:sz w:val="19"/>
          <w:szCs w:val="19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Learning Standards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Early Learning Guidelines, if applicable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a full description of Washington State Early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Learning and Child Development Guidelines see: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F0"/>
          <w:sz w:val="19"/>
          <w:szCs w:val="19"/>
        </w:rPr>
      </w:pPr>
      <w:r>
        <w:rPr>
          <w:rFonts w:ascii="Times New Roman" w:hAnsi="Times New Roman" w:cs="Times New Roman"/>
          <w:color w:val="0000F0"/>
          <w:sz w:val="19"/>
          <w:szCs w:val="19"/>
        </w:rPr>
        <w:t>http://www.del.wa.gov/development/guidelines/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(Ages 4-5) 6. Learning about my world: Math: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Create own patterns with a variety of materials.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Describe what the pattern is. Arts: Show an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increasing ability to use art materials safely and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with purpose.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Common Core State Standards (CCSS) in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Math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http://www.k12.wa.us/CoreStandards/Mathematic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s/default.aspx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181818"/>
          <w:sz w:val="18"/>
          <w:szCs w:val="18"/>
        </w:rPr>
      </w:pPr>
      <w:r>
        <w:rPr>
          <w:rFonts w:ascii="Times New Roman" w:hAnsi="Times New Roman" w:cs="Times New Roman"/>
          <w:color w:val="2A2A2A"/>
          <w:sz w:val="18"/>
          <w:szCs w:val="18"/>
        </w:rPr>
        <w:t>4.G.A.3</w:t>
      </w:r>
      <w:r>
        <w:rPr>
          <w:rFonts w:ascii="Times New Roman" w:hAnsi="Times New Roman" w:cs="Times New Roman"/>
          <w:color w:val="181818"/>
          <w:sz w:val="18"/>
          <w:szCs w:val="18"/>
        </w:rPr>
        <w:t xml:space="preserve">. Recognize a line of symmetry for a </w:t>
      </w:r>
      <w:proofErr w:type="spellStart"/>
      <w:r>
        <w:rPr>
          <w:rFonts w:ascii="Times New Roman" w:hAnsi="Times New Roman" w:cs="Times New Roman"/>
          <w:color w:val="181818"/>
          <w:sz w:val="18"/>
          <w:szCs w:val="18"/>
        </w:rPr>
        <w:t>twodimensional</w:t>
      </w:r>
      <w:proofErr w:type="spellEnd"/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181818"/>
          <w:sz w:val="18"/>
          <w:szCs w:val="18"/>
        </w:rPr>
      </w:pPr>
      <w:r>
        <w:rPr>
          <w:rFonts w:ascii="Times New Roman" w:hAnsi="Times New Roman" w:cs="Times New Roman"/>
          <w:color w:val="181818"/>
          <w:sz w:val="18"/>
          <w:szCs w:val="18"/>
        </w:rPr>
        <w:t>figure as a line across the figure such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181818"/>
          <w:sz w:val="18"/>
          <w:szCs w:val="18"/>
        </w:rPr>
      </w:pPr>
      <w:r>
        <w:rPr>
          <w:rFonts w:ascii="Times New Roman" w:hAnsi="Times New Roman" w:cs="Times New Roman"/>
          <w:color w:val="181818"/>
          <w:sz w:val="18"/>
          <w:szCs w:val="18"/>
        </w:rPr>
        <w:t>that the figure can be folded along the line into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181818"/>
          <w:sz w:val="18"/>
          <w:szCs w:val="18"/>
        </w:rPr>
      </w:pPr>
      <w:r>
        <w:rPr>
          <w:rFonts w:ascii="Times New Roman" w:hAnsi="Times New Roman" w:cs="Times New Roman"/>
          <w:color w:val="181818"/>
          <w:sz w:val="18"/>
          <w:szCs w:val="18"/>
        </w:rPr>
        <w:t>matching parts. Identify line-symmetric figures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181818"/>
          <w:sz w:val="18"/>
          <w:szCs w:val="18"/>
        </w:rPr>
      </w:pPr>
      <w:r>
        <w:rPr>
          <w:rFonts w:ascii="Times New Roman" w:hAnsi="Times New Roman" w:cs="Times New Roman"/>
          <w:color w:val="181818"/>
          <w:sz w:val="18"/>
          <w:szCs w:val="18"/>
        </w:rPr>
        <w:t>and draw lines of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CCSS Mathematical Practices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 Use appropriate tools strategically.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 Attend to precision.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 Look for and make use of structure.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Seattle Art Museum images: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Painted Woven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 xml:space="preserve">Hat 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1895, Charles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Edansaw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83.226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Tile with Twelve-pointed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 xml:space="preserve">Star 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15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th </w:t>
      </w:r>
      <w:r>
        <w:rPr>
          <w:rFonts w:ascii="Times New Roman" w:hAnsi="Times New Roman" w:cs="Times New Roman"/>
          <w:color w:val="000000"/>
          <w:sz w:val="18"/>
          <w:szCs w:val="18"/>
        </w:rPr>
        <w:t>century,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Persian, 39.61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Tacoma Art Museum images: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Egg and Cross</w:t>
      </w:r>
      <w:r>
        <w:rPr>
          <w:rFonts w:ascii="Times New Roman" w:hAnsi="Times New Roman" w:cs="Times New Roman"/>
          <w:color w:val="000000"/>
          <w:sz w:val="18"/>
          <w:szCs w:val="18"/>
        </w:rPr>
        <w:t>, 1996, Michael Gregory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Internet and books: Metropolitan Museum of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Art, Hellenistic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Phiale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300 BC; other photos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of cultural examples of radial symmetry: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Rangoli, Mandala, Hex, Millefiori, Tapa,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Quilt, Arabic and Gothic designs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ARTS INFUSION – Visual Arts: </w:t>
      </w:r>
      <w:r>
        <w:rPr>
          <w:rFonts w:ascii="Times New Roman" w:hAnsi="Times New Roman" w:cs="Times New Roman"/>
          <w:color w:val="000000"/>
          <w:sz w:val="19"/>
          <w:szCs w:val="19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Pre-Teach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Discuss how to use art materials safely. Introduce symmetry and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radial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Lesson Steps Outline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Introduce and define radial symmetry. Discuss the radial symmetry evident in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world around us.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process assessment: Understands radial symmetry. Gives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examples of radial symmetry in the world around us.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Lead analysis of artworks that show evidence of radial/rotational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Ask for aesthetic responses to the effect radial symmetry has within the artwork.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process assessment: Analyzes radial symmetry in artworks.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Discuss the tradition of radial symmetry in the art of many cultures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throughout history and the beliefs that are connected to those art forms.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process assessment: Observes the traditional uses of radial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symmetry in art and discusses the range of purposes and beliefs.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Introduce the copper material and the tradition of repoussé</w:t>
      </w:r>
      <w:r>
        <w:rPr>
          <w:rFonts w:ascii="Times New Roman" w:hAnsi="Times New Roman" w:cs="Times New Roman"/>
          <w:color w:val="000000"/>
          <w:sz w:val="29"/>
          <w:szCs w:val="29"/>
        </w:rPr>
        <w:t>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Demonstrate the division of a copper circle with a template and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application of the center design. Demonstrate the varied uses of stylus tool,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addition of layers and the reversal of the copper to include both embossing and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indenting in the finished design.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Demonstrate and encourage use of all tools and exploration beforehand 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scrap pieces to establish the pressure needed. Lead class in experimentation 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scrap copper pieces with a stylus tool.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ICON KEY: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2"/>
          <w:szCs w:val="22"/>
        </w:rPr>
        <w:t>= Indicates note or reminder for teacher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= Embedded assessment points in the lesson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ARTS INFUSION – Visual Arts: </w:t>
      </w:r>
      <w:r>
        <w:rPr>
          <w:rFonts w:ascii="Times New Roman" w:hAnsi="Times New Roman" w:cs="Times New Roman"/>
          <w:color w:val="000000"/>
          <w:sz w:val="19"/>
          <w:szCs w:val="19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Distribute materials and guide class through the process of tracing the edges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the template to create clear pie-shaped sections that meet at the center point.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Direct students to create a center/navel/seed design.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teacher checklist: Draws approximate repeating shapes,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lines, or dots using identical techniques that originate and repeat from a center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point (circumcenter).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Guide to students to create their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repoussés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Challenge them to use their 21</w:t>
      </w:r>
      <w:r>
        <w:rPr>
          <w:rFonts w:ascii="Times New Roman" w:hAnsi="Times New Roman" w:cs="Times New Roman"/>
          <w:color w:val="000000"/>
          <w:sz w:val="18"/>
          <w:szCs w:val="18"/>
        </w:rPr>
        <w:t>st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Century Skill of Perseverance to complete their artwork. Initiate a quiet,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contemplative process for the class with music to encourage focus.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teacher checklist, self-assessment: Uses both the front and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of the metal circle and applies raised and indented shapes, lines and dots.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Handles materials gently and uses tools without damaging the copper by folding,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creasing, puncturing or flattening the surface. Persists in adapting ideas to work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through challenges to complete the repoussé that shows radial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Lead a group critique of the radial designs, remarking on successful evidence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the meeting of criteria.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Criteria-based teacher checklist, peer assessment: Uses both the front and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back of the metal circle and applies raised and indented shapes, lines and dots.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Handles materials gently and uses tools without damaging the copper by folding,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creasing, puncturing or flattening the surface. Persists in adapting ideas to work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through challenges to complete the repoussé that shows radial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ARTS INFUSION – Visual Arts: </w:t>
      </w:r>
      <w:r>
        <w:rPr>
          <w:rFonts w:ascii="Times New Roman" w:hAnsi="Times New Roman" w:cs="Times New Roman"/>
          <w:color w:val="000000"/>
          <w:sz w:val="19"/>
          <w:szCs w:val="19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LESSON STEPS____________________________________________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 Introduce and define radial symmetry. Discuss the radial symmetry evident in the world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around us.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Where do we see something in nature that radiates evenly from the center?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Show images of objects such as snowflakes, spider webs, flowers.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Where do we see something in everyday life that radiates evenly from the center?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Show images of bicycle wheels or kaleidoscopes, pinwheels.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Let’s make a list of the properties and qualities of radial symmetry to create a definition 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board.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process assessment: Understands radial symmetry. Gives examples of radial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symmetry in the world around us.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Lead analysis of artworks that show evidence of radial/rotational symmetry. Ask for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aesthetic responses to the effect radial symmetry has within the artwork.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 Display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Egg and Cross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by Michael Gregory and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Painted Wooden Hat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by Charles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Edanshaw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In what way does the artist arrange the elements of this piece to elicit our attention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reflection?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Where does the artist repeat an element?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How does the radial symmetry change our experience of the artist’s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expression </w:t>
      </w:r>
      <w:r>
        <w:rPr>
          <w:rFonts w:ascii="Times New Roman" w:hAnsi="Times New Roman" w:cs="Times New Roman"/>
          <w:color w:val="000000"/>
          <w:sz w:val="22"/>
          <w:szCs w:val="22"/>
        </w:rPr>
        <w:t>?</w:t>
      </w:r>
      <w:proofErr w:type="gramEnd"/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process assessment: Analyzes radial symmetry in artworks.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3. Discuss the tradition of radial symmetry in the art of many cultures throughout history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 the beliefs that are connected to those art forms.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Display Rangoli, Mandala, Hex, Millefiori, Tapa, Quilt, Arabic, and Gothic design examples.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Let’s observe how radial symmetry is used in the art of many cultures.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What do you see?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How do you think these artists used radial symmetry to show what they believed? Why?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process assessment: Observes the traditional uses of radial symmetry in art and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discusses the range of purposes and beliefs.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ARTS INFUSION – Visual Arts: </w:t>
      </w:r>
      <w:r>
        <w:rPr>
          <w:rFonts w:ascii="Times New Roman" w:hAnsi="Times New Roman" w:cs="Times New Roman"/>
          <w:color w:val="000000"/>
          <w:sz w:val="19"/>
          <w:szCs w:val="19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6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4. Introduce the copper material and the tradition of repoussé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Repoussé means to ‘push back’ in French. This method often includes both embossing and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indenting a metal surface from both sides to create a slightly projecting relief surface.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3 Show the Hellenistic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Phiale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What do you see in the center of this gold repoussé example?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We do not know the specific artist, only that it was created around 300 BC. Art historians have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found that it is meant to represent the navel of the universe. All around the navel are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symmetrically arranged bees and acorns. What do you think that might mean? </w:t>
      </w:r>
      <w:r>
        <w:rPr>
          <w:rFonts w:ascii="Times New Roman" w:hAnsi="Times New Roman" w:cs="Times New Roman"/>
          <w:color w:val="000000"/>
          <w:sz w:val="22"/>
          <w:szCs w:val="22"/>
        </w:rPr>
        <w:t>(plenty of food)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How does this radially symmetrical arrangement express to, or tell, the viewer more about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way Hellenistic artists saw the world?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5. Demonstrate the division of a copper circle with a template and the application of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center design. Demonstrate the varied uses of stylus tool, addition of layers and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reversal of the copper to include both embossing and indenting in the finished design.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The even number of sections on the template can vary with the artistic developmental growth of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each group of students.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 am making sure to include a variety of design elements that I invent like dots and tiny shapes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and stars. I complete a whole layer of the same one element before I go onto my next idea.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Each time, I’m checking to see if the repetition falls on a rotation that can be found in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each section.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I am not sure that I can draw the exact same bee each time, so I am not going to try to do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anything too complicated for this design. I have some raised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details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and some pushed in details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for greater interest.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Show before and after design examples.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Model self-assessment and subsequent refinement of design to meet criteria. Model journal entry to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reflect on the design and document potential personal meaning.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6. Demonstrate and encourage use of all tools and exploration beforehand on scrap pieces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 establish the pressure needed. Lead class in experimentation on scrap copper pieces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with a stylus tool.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Watch me as I use several different tools and experiment on some scrap pieces.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Now it’s your turn to practice.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ARTS INFUSION – Visual Arts: </w:t>
      </w:r>
      <w:r>
        <w:rPr>
          <w:rFonts w:ascii="Times New Roman" w:hAnsi="Times New Roman" w:cs="Times New Roman"/>
          <w:color w:val="000000"/>
          <w:sz w:val="19"/>
          <w:szCs w:val="19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7. Distribute materials and guide class through the process of tracing the edges of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template to create clear pie-shaped sections that meet at the center point. Direct students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 create a center/navel/seed design.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Use the template to trace the design on your copper circle.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First, draw a radial symmetry design on your template. You will repeat shapes, lines, and/or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dots that begin and repeat from a center point — the circumcenter. You can use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transformations like translations, reflections, and rotation.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You will emboss that design on your copper circle.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teacher checklist: Draws approximate repeating shapes, lines, or dots using identical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techniques that originate and repeat from a center point (circumcenter).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8. Guide to students to create their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repoussés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 Challenge them to use their 21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 </w:t>
      </w:r>
      <w:r>
        <w:rPr>
          <w:rFonts w:ascii="Times New Roman" w:hAnsi="Times New Roman" w:cs="Times New Roman"/>
          <w:color w:val="000000"/>
          <w:sz w:val="22"/>
          <w:szCs w:val="22"/>
        </w:rPr>
        <w:t>Century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Skill of Perseverance to complete their artwork. Initiate a quiet, contemplative process for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 class with music to encourage focus.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As you emboss your radial symmetry designs on your repoussé, remember to use your 21</w:t>
      </w:r>
      <w:r>
        <w:rPr>
          <w:rFonts w:ascii="Times New Roman" w:hAnsi="Times New Roman" w:cs="Times New Roman"/>
          <w:color w:val="000000"/>
          <w:sz w:val="15"/>
          <w:szCs w:val="15"/>
        </w:rPr>
        <w:t>st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Century Skill of Perseverance. Adapt your design if you need to. Work through the challenges.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Don’t give up.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Ask yourself, are you using different techniques for embossing your design? Are you using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front and back of your copper circle? Does your design show radial symmetry?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Handle your material carefully. Try not to damage your copper by folding, creasing, puncturing,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or flattening it.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Advise students during the process of doing their repoussé designs, brainstorming ways to edit or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enhance faint marks or stray non-symmetrical elements so that they will meet criteria.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3Students may reflect in the journals.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teacher checklist, self-assessment: Uses both the front and back of the metal circle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 applies raised and indented shapes, lines and dots. Handles materials gently and uses tools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without damaging the copper by folding, creasing, puncturing or flattening the surface. Persists in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adapting ideas to work through challenges to complete the repoussé that shows radial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9. Lead a group critique of the radial designs, remarking on successful evidence of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meeting of criteria.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 w:cs="Times New Roman"/>
          <w:color w:val="000000"/>
          <w:sz w:val="23"/>
          <w:szCs w:val="23"/>
        </w:rPr>
        <w:t>Where do we see successful use of a variety of inventive designs, of raised designs, of indented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designs, of especially careful attention to symmetry and craftsmanship?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ﬂ Criteria-based teacher checklist, peer assessment: Uses both the front and back of the metal circle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 applies raised and indented shapes, lines and dots. Handles materials gently and uses tools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without damaging the copper by folding, creasing, puncturing or flattening the surface. Persists in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adapting ideas to work through challenges to complete the repoussé that shows radial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C0C0C0"/>
          <w:sz w:val="22"/>
          <w:szCs w:val="22"/>
        </w:rPr>
      </w:pPr>
      <w:r>
        <w:rPr>
          <w:rFonts w:ascii="Times New Roman" w:hAnsi="Times New Roman" w:cs="Times New Roman"/>
          <w:color w:val="C0C0C0"/>
          <w:sz w:val="22"/>
          <w:szCs w:val="22"/>
        </w:rPr>
        <w:t>_______________________________________________________________________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ARTS INFUSION – Visual Arts: </w:t>
      </w:r>
      <w:r>
        <w:rPr>
          <w:rFonts w:ascii="Times New Roman" w:hAnsi="Times New Roman" w:cs="Times New Roman"/>
          <w:color w:val="000000"/>
          <w:sz w:val="19"/>
          <w:szCs w:val="19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8"/>
          <w:szCs w:val="28"/>
        </w:rPr>
      </w:pPr>
      <w:r>
        <w:rPr>
          <w:rFonts w:ascii="Times New Roman" w:hAnsi="Times New Roman" w:cs="Times New Roman"/>
          <w:color w:val="365F92"/>
          <w:sz w:val="28"/>
          <w:szCs w:val="28"/>
        </w:rPr>
        <w:t>TRANSFORMATION DEFINITIONS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transformation (geometric): A change in position/location of a figure. Types of transformations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include translation (slide), reflection (flip), rotation (turn), (or combinations of these).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translation/slide: A transformation of a figure by sliding without turning or flipping in any direction.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Example: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reflection or reflection on a line: A transformation of a figure by flipping the figure over a line,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creating a mirror image.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Examples: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rotation/turn: A transformation of a figure (or points) in a plane resulting from turning a figure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around a center point 0—either clockwise counterclockwise.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Example: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84"/>
          <w:szCs w:val="84"/>
        </w:rPr>
      </w:pPr>
      <w:r>
        <w:rPr>
          <w:rFonts w:ascii="Times New Roman" w:hAnsi="Times New Roman" w:cs="Times New Roman"/>
          <w:color w:val="000000"/>
          <w:sz w:val="84"/>
          <w:szCs w:val="84"/>
        </w:rPr>
        <w:t>translation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0"/>
          <w:szCs w:val="100"/>
        </w:rPr>
      </w:pPr>
      <w:r>
        <w:rPr>
          <w:rFonts w:ascii="Times New Roman" w:hAnsi="Times New Roman" w:cs="Times New Roman"/>
          <w:color w:val="000000"/>
          <w:sz w:val="84"/>
          <w:szCs w:val="84"/>
        </w:rPr>
        <w:t xml:space="preserve">point </w:t>
      </w:r>
      <w:r>
        <w:rPr>
          <w:rFonts w:ascii="Times New Roman" w:hAnsi="Times New Roman" w:cs="Times New Roman"/>
          <w:color w:val="000000"/>
          <w:sz w:val="100"/>
          <w:szCs w:val="100"/>
        </w:rPr>
        <w:t>O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ARTS INFUSION – Visual Arts: </w:t>
      </w:r>
      <w:r>
        <w:rPr>
          <w:rFonts w:ascii="Times New Roman" w:hAnsi="Times New Roman" w:cs="Times New Roman"/>
          <w:color w:val="000000"/>
          <w:sz w:val="19"/>
          <w:szCs w:val="19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ARTS INFUSION – Visual Arts: </w:t>
      </w:r>
      <w:r>
        <w:rPr>
          <w:rFonts w:ascii="Times New Roman" w:hAnsi="Times New Roman" w:cs="Times New Roman"/>
          <w:color w:val="000000"/>
          <w:sz w:val="19"/>
          <w:szCs w:val="19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LESSON PLAN Arts Infusion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lastRenderedPageBreak/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 Teachers may choose to use or adapt the following self-assessment tool.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STUDENT SELF-ASSESSMENT WORKSHEET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Disciplines </w:t>
      </w:r>
      <w:r>
        <w:rPr>
          <w:rFonts w:ascii="Times New Roman" w:hAnsi="Times New Roman" w:cs="Times New Roman"/>
          <w:color w:val="000000"/>
          <w:sz w:val="18"/>
          <w:szCs w:val="18"/>
        </w:rPr>
        <w:t>VISUAL ARTS/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MATH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VISUAL ARTS VISUAL ARTS VISUAL ARTS </w:t>
      </w:r>
      <w:r>
        <w:rPr>
          <w:rFonts w:ascii="Times New Roman" w:hAnsi="Times New Roman" w:cs="Times New Roman"/>
          <w:color w:val="000000"/>
          <w:sz w:val="22"/>
          <w:szCs w:val="22"/>
        </w:rPr>
        <w:t>Total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Concept </w:t>
      </w:r>
      <w:r>
        <w:rPr>
          <w:rFonts w:ascii="Times New Roman" w:hAnsi="Times New Roman" w:cs="Times New Roman"/>
          <w:color w:val="000000"/>
          <w:sz w:val="18"/>
          <w:szCs w:val="18"/>
        </w:rPr>
        <w:t>Symmetry Repoussé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Techniques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Craftsmanship Perseverance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 Name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Draws approximate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repeating shapes,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lines, or dots using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identical techniques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that originate and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repeat from a center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point (circumcenter).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Uses both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front and back of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the metal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circle</w:t>
      </w:r>
      <w:proofErr w:type="gramEnd"/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applies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raised and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indented shapes,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lines and dots.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Handles materials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gently and uses tools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without damaging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copper by folding,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creasing, puncturing or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flattening the surface.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Persists in adapting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ideas to work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through challenges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complete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repoussé that shows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radial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ARTS INFUSION – Visual Arts: </w:t>
      </w:r>
      <w:r>
        <w:rPr>
          <w:rFonts w:ascii="Times New Roman" w:hAnsi="Times New Roman" w:cs="Times New Roman"/>
          <w:color w:val="000000"/>
          <w:sz w:val="19"/>
          <w:szCs w:val="19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11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LESSON PLAN Arts Infusion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CLASS ASSESSMENT WORKSHEET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Disciplines </w:t>
      </w:r>
      <w:r>
        <w:rPr>
          <w:rFonts w:ascii="Times New Roman" w:hAnsi="Times New Roman" w:cs="Times New Roman"/>
          <w:color w:val="000000"/>
          <w:sz w:val="18"/>
          <w:szCs w:val="18"/>
        </w:rPr>
        <w:t>VISUAL ARTS/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MATH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VISUAL ARTS VISUAL ARTS VISUAL ARTS </w:t>
      </w:r>
      <w:r>
        <w:rPr>
          <w:rFonts w:ascii="Times New Roman" w:hAnsi="Times New Roman" w:cs="Times New Roman"/>
          <w:color w:val="000000"/>
          <w:sz w:val="22"/>
          <w:szCs w:val="22"/>
        </w:rPr>
        <w:t>Total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Concept </w:t>
      </w:r>
      <w:r>
        <w:rPr>
          <w:rFonts w:ascii="Times New Roman" w:hAnsi="Times New Roman" w:cs="Times New Roman"/>
          <w:color w:val="000000"/>
          <w:sz w:val="18"/>
          <w:szCs w:val="18"/>
        </w:rPr>
        <w:t>Symmetry Repoussé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Techniques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Craftsmanship Perseverance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 Name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Draws approximate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repeating shapes,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lines, or dots using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identical techniques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that originate and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repeat from a center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point (circumcenter).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Uses both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front and back of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the metal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circle</w:t>
      </w:r>
      <w:proofErr w:type="gramEnd"/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applies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raised and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indented shapes,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lines and dots.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Handles materials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gently and uses tools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without damaging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copper by folding,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creasing, puncturing or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flattening the surface.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Persists in adapting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ideas to work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through challenges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complete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repoussé that shows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radial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23.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24.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25.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26.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27.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28.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29.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30.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Percentage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was effective in the lesson? Why?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do I want to consider for the next time I teach this lesson?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were the strongest connections between visual arts and math?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0"/>
          <w:szCs w:val="20"/>
        </w:rPr>
      </w:pPr>
      <w:r>
        <w:rPr>
          <w:rFonts w:ascii="Times New Roman" w:hAnsi="Times New Roman" w:cs="Times New Roman"/>
          <w:color w:val="365F92"/>
          <w:sz w:val="20"/>
          <w:szCs w:val="20"/>
        </w:rPr>
        <w:t>Teacher: Date: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ARTS IMPACT ARTS INFUSION – Visual Arts: </w:t>
      </w:r>
      <w:r>
        <w:rPr>
          <w:rFonts w:ascii="Times New Roman" w:hAnsi="Times New Roman" w:cs="Times New Roman"/>
          <w:color w:val="000000"/>
          <w:sz w:val="19"/>
          <w:szCs w:val="19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12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lastRenderedPageBreak/>
        <w:t>ARTS IMPACT FAMILY LETTER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 xml:space="preserve">VISUAL ARTS AND MATH INFUSED LESSON: </w:t>
      </w:r>
      <w:r>
        <w:rPr>
          <w:rFonts w:ascii="Times New Roman" w:hAnsi="Times New Roman" w:cs="Times New Roman"/>
          <w:color w:val="365F92"/>
          <w:sz w:val="23"/>
          <w:szCs w:val="23"/>
        </w:rPr>
        <w:t>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Dear Family: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Today your child participated in an Arts and Math lesson. We talked about radial symmetry in visual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art and math.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looked at a Native American hat and a contemporary painting and found the ways the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artists used radial symmetry and how it adds visual interest. We also looked at radial symmetry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visual art examples from around the world and the different meanings associated with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those designs.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each made a copper Repoussage. This is a piece of art produced by a metal working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process known as repoussé. Repoussé means to ‘push back’ in French. This method often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includes both embossing and indenting a metal surface from both sides to create a slightly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projecting relief surface.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incorporated a radial symmetry design, repeating shapes, lines, and dots in different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sections of the design around a central point.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practiced artistic craftsmanship. We used the copper material carefully so that we would not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damage it as we worked with it.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used the 21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 </w:t>
      </w:r>
      <w:r>
        <w:rPr>
          <w:rFonts w:ascii="Times New Roman" w:hAnsi="Times New Roman" w:cs="Times New Roman"/>
          <w:color w:val="000000"/>
          <w:sz w:val="22"/>
          <w:szCs w:val="22"/>
        </w:rPr>
        <w:t>Century Skill of Perseverance as we adapted our ideas to work through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challenges to complete the repoussé that showed radial symmetry.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At home, you could look for examples of radial symmetry in nature and in the objects around you.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Enduring Understanding</w:t>
      </w:r>
    </w:p>
    <w:p w:rsidR="006A2027" w:rsidRDefault="006A2027" w:rsidP="006A20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Repeating lines and elements radiating from a central</w:t>
      </w:r>
    </w:p>
    <w:p w:rsidR="00594861" w:rsidRDefault="006A2027" w:rsidP="006A2027">
      <w:r>
        <w:rPr>
          <w:rFonts w:ascii="Times New Roman" w:hAnsi="Times New Roman" w:cs="Times New Roman"/>
          <w:color w:val="000000"/>
          <w:sz w:val="22"/>
          <w:szCs w:val="22"/>
        </w:rPr>
        <w:t>point based on a circle can create radial symmetry in art.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27"/>
    <w:rsid w:val="000954B1"/>
    <w:rsid w:val="006A2027"/>
    <w:rsid w:val="007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A53C4"/>
  <w14:defaultImageDpi w14:val="32767"/>
  <w15:chartTrackingRefBased/>
  <w15:docId w15:val="{B37C8B75-278B-AC48-8D22-5E7FD293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0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2827</Words>
  <Characters>16117</Characters>
  <Application>Microsoft Office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2018-08-21T17:52:00Z</dcterms:created>
  <dcterms:modified xsi:type="dcterms:W3CDTF">2018-08-21T17:52:00Z</dcterms:modified>
</cp:coreProperties>
</file>